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47" w:rsidRDefault="00A62847" w:rsidP="00A62847">
      <w:pPr>
        <w:jc w:val="center"/>
        <w:rPr>
          <w:b/>
        </w:rPr>
      </w:pPr>
      <w:r>
        <w:rPr>
          <w:b/>
        </w:rPr>
        <w:t>ШАПКИНСКОЕ  СЕЛЬСКОЕ  ПОСЕЛЕНИЕ</w:t>
      </w:r>
    </w:p>
    <w:p w:rsidR="00A62847" w:rsidRDefault="00A62847" w:rsidP="00A62847">
      <w:pPr>
        <w:jc w:val="center"/>
        <w:rPr>
          <w:b/>
        </w:rPr>
      </w:pPr>
      <w:r>
        <w:rPr>
          <w:b/>
        </w:rPr>
        <w:t>ТОСНЕНСКОГО  РАЙОНА  ЛЕНИНГРАДСКОЙ  ОБЛАСТИ</w:t>
      </w:r>
    </w:p>
    <w:p w:rsidR="00A62847" w:rsidRDefault="00A62847" w:rsidP="00A62847">
      <w:pPr>
        <w:rPr>
          <w:b/>
        </w:rPr>
      </w:pPr>
    </w:p>
    <w:p w:rsidR="00A62847" w:rsidRDefault="00A62847" w:rsidP="00A62847">
      <w:pPr>
        <w:jc w:val="center"/>
        <w:rPr>
          <w:b/>
        </w:rPr>
      </w:pPr>
      <w:r>
        <w:rPr>
          <w:b/>
        </w:rPr>
        <w:t>АДМИНИСТРАЦИЯ</w:t>
      </w:r>
    </w:p>
    <w:p w:rsidR="00A62847" w:rsidRDefault="00A62847" w:rsidP="00A62847">
      <w:pPr>
        <w:rPr>
          <w:b/>
        </w:rPr>
      </w:pPr>
    </w:p>
    <w:p w:rsidR="00A62847" w:rsidRDefault="00A62847" w:rsidP="00A62847">
      <w:pPr>
        <w:jc w:val="center"/>
        <w:rPr>
          <w:b/>
        </w:rPr>
      </w:pPr>
      <w:r>
        <w:rPr>
          <w:b/>
        </w:rPr>
        <w:t>ПОСТАНОВЛЕНИЕ</w:t>
      </w:r>
    </w:p>
    <w:p w:rsidR="00A62847" w:rsidRDefault="00A62847" w:rsidP="00A62847"/>
    <w:p w:rsidR="00A62847" w:rsidRDefault="00A62847" w:rsidP="00A62847">
      <w:pPr>
        <w:autoSpaceDE w:val="0"/>
        <w:autoSpaceDN w:val="0"/>
        <w:adjustRightInd w:val="0"/>
        <w:jc w:val="both"/>
      </w:pPr>
    </w:p>
    <w:p w:rsidR="00B42B53" w:rsidRDefault="00B42B53" w:rsidP="00B42B53">
      <w:pPr>
        <w:tabs>
          <w:tab w:val="left" w:pos="8425"/>
        </w:tabs>
        <w:rPr>
          <w:szCs w:val="28"/>
        </w:rPr>
      </w:pPr>
      <w:r>
        <w:rPr>
          <w:szCs w:val="28"/>
        </w:rPr>
        <w:t>01</w:t>
      </w:r>
      <w:r>
        <w:rPr>
          <w:szCs w:val="28"/>
        </w:rPr>
        <w:t>.0</w:t>
      </w:r>
      <w:r>
        <w:rPr>
          <w:szCs w:val="28"/>
        </w:rPr>
        <w:t>9</w:t>
      </w:r>
      <w:r>
        <w:rPr>
          <w:szCs w:val="28"/>
        </w:rPr>
        <w:t xml:space="preserve">.2020  №  </w:t>
      </w:r>
      <w:r>
        <w:rPr>
          <w:szCs w:val="28"/>
        </w:rPr>
        <w:t>125</w:t>
      </w:r>
      <w:r>
        <w:rPr>
          <w:szCs w:val="28"/>
        </w:rPr>
        <w:t xml:space="preserve">   </w:t>
      </w:r>
    </w:p>
    <w:p w:rsidR="00B42B53" w:rsidRDefault="00184E2C" w:rsidP="00B42B53">
      <w:pPr>
        <w:tabs>
          <w:tab w:val="left" w:pos="8425"/>
        </w:tabs>
      </w:pPr>
      <w:r w:rsidRPr="00B42B53">
        <w:t>Об утверждении плана действий по ликвидации</w:t>
      </w:r>
      <w:r w:rsidR="00B42B53">
        <w:t xml:space="preserve"> </w:t>
      </w:r>
    </w:p>
    <w:p w:rsidR="00B42B53" w:rsidRDefault="00184E2C" w:rsidP="00B42B53">
      <w:pPr>
        <w:tabs>
          <w:tab w:val="left" w:pos="8425"/>
        </w:tabs>
      </w:pPr>
      <w:r w:rsidRPr="00B42B53">
        <w:t xml:space="preserve">последствий аварийных ситуаций на системах </w:t>
      </w:r>
    </w:p>
    <w:p w:rsidR="00B42B53" w:rsidRDefault="00184E2C" w:rsidP="00B42B53">
      <w:pPr>
        <w:tabs>
          <w:tab w:val="left" w:pos="8425"/>
        </w:tabs>
      </w:pPr>
      <w:r w:rsidRPr="00B42B53">
        <w:t>теплоснабжения с применением электронного</w:t>
      </w:r>
    </w:p>
    <w:p w:rsidR="00B42B53" w:rsidRDefault="00184E2C" w:rsidP="00B42B53">
      <w:pPr>
        <w:tabs>
          <w:tab w:val="left" w:pos="8425"/>
        </w:tabs>
      </w:pPr>
      <w:r w:rsidRPr="00B42B53">
        <w:t xml:space="preserve">моделирования аварийных ситуаций, </w:t>
      </w:r>
      <w:proofErr w:type="gramStart"/>
      <w:r w:rsidRPr="00B42B53">
        <w:t>при</w:t>
      </w:r>
      <w:proofErr w:type="gramEnd"/>
      <w:r w:rsidRPr="00B42B53">
        <w:t xml:space="preserve"> </w:t>
      </w:r>
    </w:p>
    <w:p w:rsidR="00B42B53" w:rsidRDefault="00184E2C" w:rsidP="00B42B53">
      <w:pPr>
        <w:tabs>
          <w:tab w:val="left" w:pos="8425"/>
        </w:tabs>
      </w:pPr>
      <w:r w:rsidRPr="00B42B53">
        <w:t xml:space="preserve">взаимодействии с организациями </w:t>
      </w:r>
      <w:proofErr w:type="gramStart"/>
      <w:r w:rsidRPr="00B42B53">
        <w:t>осуществляющие</w:t>
      </w:r>
      <w:proofErr w:type="gramEnd"/>
      <w:r w:rsidRPr="00B42B53">
        <w:t xml:space="preserve"> </w:t>
      </w:r>
    </w:p>
    <w:p w:rsidR="00B42B53" w:rsidRDefault="00184E2C" w:rsidP="00B42B53">
      <w:pPr>
        <w:tabs>
          <w:tab w:val="left" w:pos="8425"/>
        </w:tabs>
      </w:pPr>
      <w:proofErr w:type="spellStart"/>
      <w:r w:rsidRPr="00B42B53">
        <w:t>электро</w:t>
      </w:r>
      <w:proofErr w:type="spellEnd"/>
      <w:r w:rsidRPr="00B42B53">
        <w:t xml:space="preserve"> и водоснабжение территории </w:t>
      </w:r>
      <w:proofErr w:type="spellStart"/>
      <w:r w:rsidR="00B42B53" w:rsidRPr="00B42B53">
        <w:t>Шапкинского</w:t>
      </w:r>
      <w:proofErr w:type="spellEnd"/>
      <w:r w:rsidR="00B42B53" w:rsidRPr="00B42B53">
        <w:t xml:space="preserve"> </w:t>
      </w:r>
    </w:p>
    <w:p w:rsidR="00B42B53" w:rsidRPr="00B42B53" w:rsidRDefault="00B42B53" w:rsidP="00B42B53">
      <w:pPr>
        <w:tabs>
          <w:tab w:val="left" w:pos="8425"/>
        </w:tabs>
      </w:pPr>
      <w:r w:rsidRPr="00B42B53">
        <w:t xml:space="preserve">сельского поселения </w:t>
      </w:r>
      <w:proofErr w:type="spellStart"/>
      <w:r w:rsidRPr="00B42B53">
        <w:t>Тосненского</w:t>
      </w:r>
      <w:proofErr w:type="spellEnd"/>
      <w:r w:rsidRPr="00B42B53">
        <w:t xml:space="preserve"> района Ленинградской области</w:t>
      </w:r>
    </w:p>
    <w:p w:rsidR="00184E2C" w:rsidRDefault="00184E2C" w:rsidP="00184E2C">
      <w:pPr>
        <w:rPr>
          <w:sz w:val="28"/>
          <w:szCs w:val="28"/>
        </w:rPr>
      </w:pPr>
    </w:p>
    <w:p w:rsidR="00B42B53" w:rsidRDefault="00B42B53" w:rsidP="00B42B53">
      <w:pPr>
        <w:tabs>
          <w:tab w:val="left" w:pos="8425"/>
        </w:tabs>
        <w:jc w:val="both"/>
      </w:pPr>
      <w:r>
        <w:t xml:space="preserve">      </w:t>
      </w:r>
      <w:proofErr w:type="gramStart"/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сезону», в целях обеспечения устойчивого теплоснабжения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proofErr w:type="gramEnd"/>
    </w:p>
    <w:p w:rsidR="00B42B53" w:rsidRDefault="00B42B53" w:rsidP="00B42B53">
      <w:pPr>
        <w:spacing w:before="100" w:beforeAutospacing="1" w:after="100" w:afterAutospacing="1"/>
      </w:pPr>
      <w:r>
        <w:t>ПОСТАНОВЛЯЮ:</w:t>
      </w:r>
    </w:p>
    <w:p w:rsidR="00B42B53" w:rsidRDefault="00B42B53" w:rsidP="00B42B53">
      <w:pPr>
        <w:pStyle w:val="a3"/>
        <w:numPr>
          <w:ilvl w:val="0"/>
          <w:numId w:val="1"/>
        </w:numPr>
        <w:tabs>
          <w:tab w:val="left" w:pos="8425"/>
        </w:tabs>
        <w:jc w:val="both"/>
      </w:pPr>
      <w:r>
        <w:t xml:space="preserve">Утвердить план ликвидации аварийных ситуаций на системах теплоснабжения с учетом взаимодействия </w:t>
      </w:r>
      <w:proofErr w:type="spellStart"/>
      <w:r>
        <w:t>электро</w:t>
      </w:r>
      <w:proofErr w:type="spellEnd"/>
      <w:r>
        <w:t xml:space="preserve"> и </w:t>
      </w:r>
      <w:proofErr w:type="spellStart"/>
      <w:r>
        <w:t>водоснабжающей</w:t>
      </w:r>
      <w:proofErr w:type="spellEnd"/>
      <w:r>
        <w:t xml:space="preserve"> организаций на территории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согласно приложению.</w:t>
      </w:r>
    </w:p>
    <w:p w:rsidR="00B42B53" w:rsidRDefault="00B42B53" w:rsidP="00B42B53">
      <w:pPr>
        <w:numPr>
          <w:ilvl w:val="0"/>
          <w:numId w:val="1"/>
        </w:numPr>
        <w:tabs>
          <w:tab w:val="left" w:pos="0"/>
          <w:tab w:val="left" w:pos="567"/>
        </w:tabs>
        <w:jc w:val="both"/>
      </w:pPr>
      <w:r>
        <w:t xml:space="preserve"> 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B42B53" w:rsidRDefault="00B42B53" w:rsidP="00B42B53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42B53" w:rsidRDefault="00B42B53" w:rsidP="00B42B53">
      <w:pPr>
        <w:pStyle w:val="a3"/>
        <w:ind w:left="660"/>
        <w:jc w:val="both"/>
      </w:pPr>
    </w:p>
    <w:p w:rsidR="00B42B53" w:rsidRDefault="00B42B53" w:rsidP="00B42B53">
      <w:r>
        <w:t xml:space="preserve">    </w:t>
      </w:r>
    </w:p>
    <w:p w:rsidR="00B42B53" w:rsidRDefault="00B42B53" w:rsidP="00B42B53">
      <w:r>
        <w:t xml:space="preserve">           </w:t>
      </w:r>
    </w:p>
    <w:p w:rsidR="00B42B53" w:rsidRDefault="00B42B53" w:rsidP="00B42B53">
      <w:r>
        <w:t xml:space="preserve">      Глава 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М.С.Немешев</w:t>
      </w:r>
      <w:proofErr w:type="spellEnd"/>
      <w:r>
        <w:t xml:space="preserve">                                       </w:t>
      </w: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</w:pPr>
    </w:p>
    <w:p w:rsidR="00B42B53" w:rsidRDefault="00B42B53" w:rsidP="00B42B53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Полежаева</w:t>
      </w:r>
    </w:p>
    <w:p w:rsidR="00B42B53" w:rsidRDefault="00B42B53" w:rsidP="00B42B53"/>
    <w:p w:rsidR="00B42B53" w:rsidRDefault="00B42B53" w:rsidP="00B42B53">
      <w:pPr>
        <w:jc w:val="right"/>
      </w:pPr>
    </w:p>
    <w:p w:rsidR="00DA3BD3" w:rsidRDefault="00DA3BD3" w:rsidP="00B42B53">
      <w:pPr>
        <w:jc w:val="right"/>
        <w:rPr>
          <w:sz w:val="18"/>
          <w:szCs w:val="18"/>
        </w:rPr>
      </w:pPr>
    </w:p>
    <w:p w:rsidR="00DA3BD3" w:rsidRDefault="00DA3BD3" w:rsidP="00B42B53">
      <w:pPr>
        <w:jc w:val="right"/>
        <w:rPr>
          <w:sz w:val="18"/>
          <w:szCs w:val="18"/>
        </w:rPr>
      </w:pPr>
    </w:p>
    <w:p w:rsidR="00DA3BD3" w:rsidRDefault="00DA3BD3" w:rsidP="00B42B53">
      <w:pPr>
        <w:jc w:val="right"/>
        <w:rPr>
          <w:sz w:val="18"/>
          <w:szCs w:val="18"/>
        </w:rPr>
      </w:pPr>
    </w:p>
    <w:p w:rsidR="00B42B53" w:rsidRPr="005B314B" w:rsidRDefault="00B42B53" w:rsidP="00B42B53">
      <w:pPr>
        <w:jc w:val="right"/>
        <w:rPr>
          <w:sz w:val="18"/>
          <w:szCs w:val="18"/>
        </w:rPr>
      </w:pPr>
      <w:r w:rsidRPr="005B314B">
        <w:rPr>
          <w:sz w:val="18"/>
          <w:szCs w:val="18"/>
        </w:rPr>
        <w:lastRenderedPageBreak/>
        <w:t>Приложение</w:t>
      </w:r>
    </w:p>
    <w:p w:rsidR="00B42B53" w:rsidRPr="005B314B" w:rsidRDefault="00B42B53" w:rsidP="00B42B53">
      <w:pPr>
        <w:jc w:val="right"/>
        <w:rPr>
          <w:sz w:val="18"/>
          <w:szCs w:val="18"/>
        </w:rPr>
      </w:pPr>
      <w:r w:rsidRPr="005B314B">
        <w:rPr>
          <w:sz w:val="18"/>
          <w:szCs w:val="18"/>
        </w:rPr>
        <w:t xml:space="preserve"> к постановлению  администрации </w:t>
      </w:r>
    </w:p>
    <w:p w:rsidR="00B42B53" w:rsidRPr="005B314B" w:rsidRDefault="00B42B53" w:rsidP="00B42B53">
      <w:pPr>
        <w:jc w:val="right"/>
        <w:rPr>
          <w:sz w:val="18"/>
          <w:szCs w:val="18"/>
        </w:rPr>
      </w:pPr>
      <w:proofErr w:type="spellStart"/>
      <w:r w:rsidRPr="005B314B">
        <w:rPr>
          <w:sz w:val="18"/>
          <w:szCs w:val="18"/>
        </w:rPr>
        <w:t>Шапкинского</w:t>
      </w:r>
      <w:proofErr w:type="spellEnd"/>
      <w:r w:rsidRPr="005B314B">
        <w:rPr>
          <w:sz w:val="18"/>
          <w:szCs w:val="18"/>
        </w:rPr>
        <w:t xml:space="preserve"> сельского поселения </w:t>
      </w:r>
    </w:p>
    <w:p w:rsidR="00B42B53" w:rsidRPr="005B314B" w:rsidRDefault="00B42B53" w:rsidP="00B42B53">
      <w:pPr>
        <w:jc w:val="right"/>
        <w:rPr>
          <w:sz w:val="18"/>
          <w:szCs w:val="18"/>
        </w:rPr>
      </w:pPr>
      <w:proofErr w:type="spellStart"/>
      <w:r w:rsidRPr="005B314B">
        <w:rPr>
          <w:sz w:val="18"/>
          <w:szCs w:val="18"/>
        </w:rPr>
        <w:t>Тосненского</w:t>
      </w:r>
      <w:proofErr w:type="spellEnd"/>
      <w:r w:rsidRPr="005B314B">
        <w:rPr>
          <w:sz w:val="18"/>
          <w:szCs w:val="18"/>
        </w:rPr>
        <w:t xml:space="preserve"> района Ленинградской области </w:t>
      </w:r>
    </w:p>
    <w:p w:rsidR="00B42B53" w:rsidRPr="005B314B" w:rsidRDefault="00B42B53" w:rsidP="00B42B53">
      <w:pPr>
        <w:jc w:val="right"/>
        <w:rPr>
          <w:sz w:val="18"/>
          <w:szCs w:val="18"/>
        </w:rPr>
      </w:pPr>
      <w:r w:rsidRPr="005B314B">
        <w:rPr>
          <w:sz w:val="18"/>
          <w:szCs w:val="18"/>
        </w:rPr>
        <w:t xml:space="preserve">от </w:t>
      </w:r>
      <w:r w:rsidRPr="005B314B">
        <w:rPr>
          <w:sz w:val="18"/>
          <w:szCs w:val="18"/>
        </w:rPr>
        <w:t>01</w:t>
      </w:r>
      <w:r w:rsidRPr="005B314B">
        <w:rPr>
          <w:sz w:val="18"/>
          <w:szCs w:val="18"/>
        </w:rPr>
        <w:t>.0</w:t>
      </w:r>
      <w:r w:rsidRPr="005B314B">
        <w:rPr>
          <w:sz w:val="18"/>
          <w:szCs w:val="18"/>
        </w:rPr>
        <w:t>9</w:t>
      </w:r>
      <w:r w:rsidRPr="005B314B">
        <w:rPr>
          <w:sz w:val="18"/>
          <w:szCs w:val="18"/>
        </w:rPr>
        <w:t xml:space="preserve">.2020  № </w:t>
      </w:r>
      <w:r w:rsidRPr="005B314B">
        <w:rPr>
          <w:sz w:val="18"/>
          <w:szCs w:val="18"/>
        </w:rPr>
        <w:t>12</w:t>
      </w:r>
      <w:r w:rsidRPr="005B314B">
        <w:rPr>
          <w:sz w:val="18"/>
          <w:szCs w:val="18"/>
        </w:rPr>
        <w:t>5</w:t>
      </w:r>
    </w:p>
    <w:p w:rsidR="00B42B53" w:rsidRPr="00B42B53" w:rsidRDefault="00B42B53" w:rsidP="00184E2C"/>
    <w:p w:rsidR="00184E2C" w:rsidRPr="005B314B" w:rsidRDefault="00184E2C" w:rsidP="005B314B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B314B">
        <w:rPr>
          <w:b/>
          <w:sz w:val="20"/>
          <w:szCs w:val="20"/>
        </w:rPr>
        <w:t>ПЛАН</w:t>
      </w:r>
    </w:p>
    <w:p w:rsidR="005B314B" w:rsidRDefault="005B314B" w:rsidP="005B314B">
      <w:pPr>
        <w:jc w:val="center"/>
        <w:rPr>
          <w:b/>
          <w:sz w:val="20"/>
          <w:szCs w:val="20"/>
        </w:rPr>
      </w:pPr>
      <w:r w:rsidRPr="005B314B">
        <w:rPr>
          <w:b/>
          <w:sz w:val="20"/>
          <w:szCs w:val="20"/>
        </w:rPr>
        <w:t>д</w:t>
      </w:r>
      <w:r w:rsidR="00184E2C" w:rsidRPr="005B314B">
        <w:rPr>
          <w:b/>
          <w:sz w:val="20"/>
          <w:szCs w:val="20"/>
        </w:rPr>
        <w:t xml:space="preserve">ействий по ликвидации последствий аварийных ситуаций с применением электронного моделирования аварийных ситуаций </w:t>
      </w:r>
    </w:p>
    <w:p w:rsidR="00184E2C" w:rsidRPr="005B314B" w:rsidRDefault="00184E2C" w:rsidP="005B314B">
      <w:pPr>
        <w:jc w:val="center"/>
        <w:rPr>
          <w:b/>
          <w:sz w:val="20"/>
          <w:szCs w:val="20"/>
        </w:rPr>
      </w:pPr>
      <w:r w:rsidRPr="005B314B">
        <w:rPr>
          <w:b/>
          <w:sz w:val="20"/>
          <w:szCs w:val="20"/>
        </w:rPr>
        <w:t xml:space="preserve">на  территории </w:t>
      </w:r>
      <w:proofErr w:type="spellStart"/>
      <w:r w:rsidR="005B314B" w:rsidRPr="005B314B">
        <w:rPr>
          <w:rFonts w:eastAsia="Calibri"/>
          <w:b/>
          <w:sz w:val="20"/>
          <w:szCs w:val="20"/>
        </w:rPr>
        <w:t>Шапкинского</w:t>
      </w:r>
      <w:proofErr w:type="spellEnd"/>
      <w:r w:rsidR="005B314B" w:rsidRPr="005B314B">
        <w:rPr>
          <w:rFonts w:eastAsia="Calibri"/>
          <w:b/>
          <w:sz w:val="20"/>
          <w:szCs w:val="20"/>
        </w:rPr>
        <w:t xml:space="preserve"> сельского поселения</w:t>
      </w:r>
      <w:r w:rsidRPr="005B314B">
        <w:rPr>
          <w:b/>
          <w:sz w:val="20"/>
          <w:szCs w:val="20"/>
        </w:rPr>
        <w:t>.</w:t>
      </w:r>
    </w:p>
    <w:p w:rsidR="005B314B" w:rsidRDefault="005B314B" w:rsidP="005B314B">
      <w:pPr>
        <w:jc w:val="both"/>
        <w:rPr>
          <w:sz w:val="20"/>
          <w:szCs w:val="20"/>
        </w:rPr>
      </w:pP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План ликвидации аварийной ситуации составляется в целях:</w:t>
      </w:r>
    </w:p>
    <w:p w:rsidR="00184E2C" w:rsidRPr="005B314B" w:rsidRDefault="00E673A3" w:rsidP="005B314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84E2C" w:rsidRPr="005B314B">
        <w:rPr>
          <w:sz w:val="20"/>
          <w:szCs w:val="20"/>
        </w:rPr>
        <w:t>определения возможных сценариев возникновения и развития аварий, конкретизации технических средств и действий производственного персонала  и спецгрупп по ликвидации аварий</w:t>
      </w:r>
      <w:r>
        <w:rPr>
          <w:sz w:val="20"/>
          <w:szCs w:val="20"/>
        </w:rPr>
        <w:t>;</w:t>
      </w:r>
    </w:p>
    <w:p w:rsidR="00184E2C" w:rsidRPr="005B314B" w:rsidRDefault="00E673A3" w:rsidP="005B314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84E2C" w:rsidRPr="005B314B">
        <w:rPr>
          <w:sz w:val="20"/>
          <w:szCs w:val="20"/>
        </w:rPr>
        <w:t>создания благоприятных условий для успешного выполнения мероприятий по ликвидации аварийной ситуации</w:t>
      </w:r>
      <w:r>
        <w:rPr>
          <w:sz w:val="20"/>
          <w:szCs w:val="20"/>
        </w:rPr>
        <w:t>;</w:t>
      </w:r>
    </w:p>
    <w:p w:rsidR="00184E2C" w:rsidRPr="005B314B" w:rsidRDefault="00E673A3" w:rsidP="005B314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84E2C" w:rsidRPr="005B314B">
        <w:rPr>
          <w:sz w:val="20"/>
          <w:szCs w:val="20"/>
        </w:rPr>
        <w:t>бесперебойного удовлетворения потребностей населения при ликвидации аварийной ситуации.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  Возможная обстановка при стихийных бедствиях:</w:t>
      </w:r>
    </w:p>
    <w:p w:rsidR="00184E2C" w:rsidRPr="005B314B" w:rsidRDefault="00184E2C" w:rsidP="00E673A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Ураганы, смерчи, бури, сильные ветры.</w:t>
      </w:r>
    </w:p>
    <w:p w:rsidR="00184E2C" w:rsidRPr="005B314B" w:rsidRDefault="00184E2C" w:rsidP="00E673A3">
      <w:pPr>
        <w:pStyle w:val="a3"/>
        <w:ind w:left="0"/>
        <w:rPr>
          <w:sz w:val="20"/>
          <w:szCs w:val="20"/>
        </w:rPr>
      </w:pPr>
      <w:r w:rsidRPr="005B314B">
        <w:rPr>
          <w:sz w:val="20"/>
          <w:szCs w:val="20"/>
        </w:rPr>
        <w:t xml:space="preserve">При скорости ветра 30 м\сек. и более возможны повреждения </w:t>
      </w:r>
      <w:proofErr w:type="gramStart"/>
      <w:r w:rsidRPr="005B314B">
        <w:rPr>
          <w:sz w:val="20"/>
          <w:szCs w:val="20"/>
        </w:rPr>
        <w:t xml:space="preserve">( </w:t>
      </w:r>
      <w:proofErr w:type="gramEnd"/>
      <w:r w:rsidRPr="005B314B">
        <w:rPr>
          <w:sz w:val="20"/>
          <w:szCs w:val="20"/>
        </w:rPr>
        <w:t>разрушения) линий электропередач, линий связи, выход из строя систем жизнеобеспечения населения, ветровал деревьев. При этом здания могут получить среднюю степень разрушения, в том числе кровли, окон и дверей.</w:t>
      </w:r>
    </w:p>
    <w:p w:rsidR="00184E2C" w:rsidRPr="005B314B" w:rsidRDefault="00E673A3" w:rsidP="00E673A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Сильные</w:t>
      </w:r>
      <w:r w:rsidR="00184E2C" w:rsidRPr="005B314B">
        <w:rPr>
          <w:sz w:val="20"/>
          <w:szCs w:val="20"/>
        </w:rPr>
        <w:t xml:space="preserve"> морозы</w:t>
      </w:r>
    </w:p>
    <w:p w:rsidR="00184E2C" w:rsidRPr="005B314B" w:rsidRDefault="00184E2C" w:rsidP="00E673A3">
      <w:pPr>
        <w:pStyle w:val="a3"/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При сильных морозах возможны выход  из строя систем теплоснабжения населения.</w:t>
      </w:r>
    </w:p>
    <w:p w:rsidR="00184E2C" w:rsidRPr="005B314B" w:rsidRDefault="00184E2C" w:rsidP="00E673A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Сильные снегопады и метели</w:t>
      </w:r>
    </w:p>
    <w:p w:rsidR="00184E2C" w:rsidRPr="005B314B" w:rsidRDefault="00184E2C" w:rsidP="00E673A3">
      <w:pPr>
        <w:pStyle w:val="a3"/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При сильных снегопадах и метелях продолжительностью 2 часа, скорости ветра 15 м/сек. и более, возможны снежные заносы, налипание снега на проводах, обрывы линий связи электропередач, выход из строя систем  жизнеобеспечения населения, проломы и обрушения кровли зданий и сооружений.</w:t>
      </w:r>
    </w:p>
    <w:p w:rsidR="00184E2C" w:rsidRPr="005B314B" w:rsidRDefault="00184E2C" w:rsidP="00E673A3">
      <w:pPr>
        <w:pStyle w:val="a3"/>
        <w:numPr>
          <w:ilvl w:val="0"/>
          <w:numId w:val="6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Обледенение и гололед</w:t>
      </w:r>
    </w:p>
    <w:p w:rsidR="00184E2C" w:rsidRPr="005B314B" w:rsidRDefault="00184E2C" w:rsidP="00E673A3">
      <w:pPr>
        <w:pStyle w:val="a3"/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При гололедных отложениях  толщиной 50</w:t>
      </w:r>
      <w:r w:rsidR="00E673A3">
        <w:rPr>
          <w:sz w:val="20"/>
          <w:szCs w:val="20"/>
        </w:rPr>
        <w:t xml:space="preserve"> </w:t>
      </w:r>
      <w:r w:rsidRPr="005B314B">
        <w:rPr>
          <w:sz w:val="20"/>
          <w:szCs w:val="20"/>
        </w:rPr>
        <w:t>мм</w:t>
      </w:r>
      <w:proofErr w:type="gramStart"/>
      <w:r w:rsidRPr="005B314B">
        <w:rPr>
          <w:sz w:val="20"/>
          <w:szCs w:val="20"/>
        </w:rPr>
        <w:t>.</w:t>
      </w:r>
      <w:proofErr w:type="gramEnd"/>
      <w:r w:rsidRPr="005B314B">
        <w:rPr>
          <w:sz w:val="20"/>
          <w:szCs w:val="20"/>
        </w:rPr>
        <w:t xml:space="preserve"> </w:t>
      </w:r>
      <w:proofErr w:type="gramStart"/>
      <w:r w:rsidRPr="005B314B">
        <w:rPr>
          <w:sz w:val="20"/>
          <w:szCs w:val="20"/>
        </w:rPr>
        <w:t>и</w:t>
      </w:r>
      <w:proofErr w:type="gramEnd"/>
      <w:r w:rsidRPr="005B314B">
        <w:rPr>
          <w:sz w:val="20"/>
          <w:szCs w:val="20"/>
        </w:rPr>
        <w:t xml:space="preserve"> более возможны порывы линий связи и электропередач, увеличения числа автомобильных аварий, нарушение автомобильного </w:t>
      </w:r>
      <w:r w:rsidR="00E673A3" w:rsidRPr="005B314B">
        <w:rPr>
          <w:sz w:val="20"/>
          <w:szCs w:val="20"/>
        </w:rPr>
        <w:t>движения</w:t>
      </w:r>
      <w:r w:rsidRPr="005B314B">
        <w:rPr>
          <w:sz w:val="20"/>
          <w:szCs w:val="20"/>
        </w:rPr>
        <w:t>.</w:t>
      </w:r>
    </w:p>
    <w:p w:rsidR="00184E2C" w:rsidRPr="005B314B" w:rsidRDefault="00184E2C" w:rsidP="00E673A3">
      <w:pPr>
        <w:pStyle w:val="a3"/>
        <w:ind w:left="0"/>
        <w:jc w:val="both"/>
        <w:rPr>
          <w:sz w:val="20"/>
          <w:szCs w:val="20"/>
        </w:rPr>
      </w:pPr>
      <w:r w:rsidRPr="005B314B">
        <w:rPr>
          <w:b/>
          <w:sz w:val="20"/>
          <w:szCs w:val="20"/>
        </w:rPr>
        <w:t>Виды аварийных ситуаций:</w:t>
      </w:r>
    </w:p>
    <w:p w:rsidR="00184E2C" w:rsidRPr="005B314B" w:rsidRDefault="00E673A3" w:rsidP="005B314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184E2C" w:rsidRPr="005B314B">
        <w:rPr>
          <w:sz w:val="20"/>
          <w:szCs w:val="20"/>
        </w:rPr>
        <w:t xml:space="preserve"> </w:t>
      </w:r>
      <w:r w:rsidR="00184E2C" w:rsidRPr="005B314B">
        <w:rPr>
          <w:b/>
          <w:sz w:val="20"/>
          <w:szCs w:val="20"/>
        </w:rPr>
        <w:t>локальные</w:t>
      </w:r>
      <w:r w:rsidR="00184E2C" w:rsidRPr="005B314B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84E2C" w:rsidRPr="005B314B">
        <w:rPr>
          <w:sz w:val="20"/>
          <w:szCs w:val="20"/>
        </w:rPr>
        <w:t>для работ  для локализации 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взаимодействия по предупреждению и ликвидации аварийных и договоров.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Договоры на привлечение указанных сил и средств заключают </w:t>
      </w:r>
      <w:proofErr w:type="gramStart"/>
      <w:r w:rsidRPr="005B314B">
        <w:rPr>
          <w:sz w:val="20"/>
          <w:szCs w:val="20"/>
        </w:rPr>
        <w:t>организации</w:t>
      </w:r>
      <w:proofErr w:type="gramEnd"/>
      <w:r w:rsidRPr="005B314B">
        <w:rPr>
          <w:sz w:val="20"/>
          <w:szCs w:val="20"/>
        </w:rPr>
        <w:t xml:space="preserve"> эксплуатирующие  эти объекты.</w:t>
      </w:r>
    </w:p>
    <w:p w:rsidR="00184E2C" w:rsidRPr="005B314B" w:rsidRDefault="00E673A3" w:rsidP="005B314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184E2C" w:rsidRPr="005B314B">
        <w:rPr>
          <w:b/>
          <w:sz w:val="20"/>
          <w:szCs w:val="20"/>
        </w:rPr>
        <w:t>муниципальные</w:t>
      </w:r>
      <w:r>
        <w:rPr>
          <w:b/>
          <w:sz w:val="20"/>
          <w:szCs w:val="20"/>
        </w:rPr>
        <w:t xml:space="preserve"> </w:t>
      </w:r>
      <w:r w:rsidR="00184E2C" w:rsidRPr="005B314B">
        <w:rPr>
          <w:b/>
          <w:sz w:val="20"/>
          <w:szCs w:val="20"/>
        </w:rPr>
        <w:t>-</w:t>
      </w:r>
      <w:r w:rsidR="00184E2C" w:rsidRPr="005B314B">
        <w:rPr>
          <w:sz w:val="20"/>
          <w:szCs w:val="20"/>
        </w:rPr>
        <w:t xml:space="preserve"> для работ по их ликвидации, кроме  вышеперечисленных сил и средств, могут привлекаться профессиональные аварийно-спасательные формирования областных служб.</w:t>
      </w:r>
    </w:p>
    <w:p w:rsidR="00184E2C" w:rsidRPr="005B314B" w:rsidRDefault="00184E2C" w:rsidP="005B314B">
      <w:pPr>
        <w:jc w:val="both"/>
        <w:rPr>
          <w:b/>
          <w:sz w:val="20"/>
          <w:szCs w:val="20"/>
        </w:rPr>
      </w:pPr>
      <w:r w:rsidRPr="005B314B">
        <w:rPr>
          <w:sz w:val="20"/>
          <w:szCs w:val="20"/>
        </w:rPr>
        <w:t xml:space="preserve">            </w:t>
      </w:r>
      <w:r w:rsidRPr="005B314B">
        <w:rPr>
          <w:b/>
          <w:sz w:val="20"/>
          <w:szCs w:val="20"/>
        </w:rPr>
        <w:t xml:space="preserve">Этапы организации работ по локализации последствий       </w:t>
      </w:r>
      <w:r w:rsidR="00E673A3" w:rsidRPr="005B314B">
        <w:rPr>
          <w:b/>
          <w:sz w:val="20"/>
          <w:szCs w:val="20"/>
        </w:rPr>
        <w:t>аварийных</w:t>
      </w:r>
      <w:r w:rsidRPr="005B314B">
        <w:rPr>
          <w:b/>
          <w:sz w:val="20"/>
          <w:szCs w:val="20"/>
        </w:rPr>
        <w:t xml:space="preserve"> ситуаций на объектах электро-водо-теплоснабжения: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b/>
          <w:sz w:val="20"/>
          <w:szCs w:val="20"/>
        </w:rPr>
        <w:t>Первый этап-</w:t>
      </w:r>
      <w:r w:rsidRPr="005B314B">
        <w:rPr>
          <w:sz w:val="20"/>
          <w:szCs w:val="20"/>
        </w:rPr>
        <w:t>принятие экстренных мер по локализации и ликвидации  последствий аварий и передача информации (оповещение) согласно инструкциям дежурного диспетчера, взаимодействующих структур и органов повседневного управления силами и средствами, привлекаемых к ликвидации аварийных ситуаций.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b/>
          <w:sz w:val="20"/>
          <w:szCs w:val="20"/>
        </w:rPr>
        <w:t>Второй этап</w:t>
      </w:r>
      <w:r w:rsidR="00E673A3">
        <w:rPr>
          <w:b/>
          <w:sz w:val="20"/>
          <w:szCs w:val="20"/>
        </w:rPr>
        <w:t xml:space="preserve"> </w:t>
      </w:r>
      <w:proofErr w:type="gramStart"/>
      <w:r w:rsidRPr="005B314B">
        <w:rPr>
          <w:b/>
          <w:sz w:val="20"/>
          <w:szCs w:val="20"/>
        </w:rPr>
        <w:t>-</w:t>
      </w:r>
      <w:r w:rsidRPr="005B314B">
        <w:rPr>
          <w:sz w:val="20"/>
          <w:szCs w:val="20"/>
        </w:rPr>
        <w:t>п</w:t>
      </w:r>
      <w:proofErr w:type="gramEnd"/>
      <w:r w:rsidRPr="005B314B">
        <w:rPr>
          <w:sz w:val="20"/>
          <w:szCs w:val="20"/>
        </w:rPr>
        <w:t>ринятие решения о вводе режима аварийной ситуации и оперативное планирование действий;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b/>
          <w:sz w:val="20"/>
          <w:szCs w:val="20"/>
        </w:rPr>
        <w:t>Третий этап</w:t>
      </w:r>
      <w:r w:rsidR="00E673A3">
        <w:rPr>
          <w:b/>
          <w:sz w:val="20"/>
          <w:szCs w:val="20"/>
        </w:rPr>
        <w:t xml:space="preserve"> </w:t>
      </w:r>
      <w:proofErr w:type="gramStart"/>
      <w:r w:rsidRPr="005B314B">
        <w:rPr>
          <w:b/>
          <w:sz w:val="20"/>
          <w:szCs w:val="20"/>
        </w:rPr>
        <w:t>-</w:t>
      </w:r>
      <w:r w:rsidRPr="005B314B">
        <w:rPr>
          <w:sz w:val="20"/>
          <w:szCs w:val="20"/>
        </w:rPr>
        <w:t>о</w:t>
      </w:r>
      <w:proofErr w:type="gramEnd"/>
      <w:r w:rsidRPr="005B314B">
        <w:rPr>
          <w:sz w:val="20"/>
          <w:szCs w:val="20"/>
        </w:rPr>
        <w:t>рганизация проведения мероприятий по ликвидации аварии и первоочередного жизнеобеспечения пострадавшего населения.</w:t>
      </w:r>
    </w:p>
    <w:p w:rsidR="00184E2C" w:rsidRPr="005B314B" w:rsidRDefault="00184E2C" w:rsidP="005B314B">
      <w:pPr>
        <w:jc w:val="both"/>
        <w:rPr>
          <w:b/>
          <w:sz w:val="20"/>
          <w:szCs w:val="20"/>
        </w:rPr>
      </w:pPr>
      <w:r w:rsidRPr="005B314B">
        <w:rPr>
          <w:b/>
          <w:sz w:val="20"/>
          <w:szCs w:val="20"/>
        </w:rPr>
        <w:t>На первом этапе:</w:t>
      </w:r>
    </w:p>
    <w:p w:rsidR="00184E2C" w:rsidRPr="005B314B" w:rsidRDefault="00184E2C" w:rsidP="00E673A3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Дежурная смена или аварийно- спасательные формирования немедленно приступают к локализации и ликвидации аварийной ситуации (проводится разведка, определяются работы) и оказанию помощи пострадавшим.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proofErr w:type="gramStart"/>
      <w:r w:rsidRPr="005B314B">
        <w:rPr>
          <w:sz w:val="20"/>
          <w:szCs w:val="20"/>
        </w:rPr>
        <w:t>1.1.С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  <w:proofErr w:type="gramEnd"/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1.2.Руководители аварийно-спасательных служб и аварийно-спасательных 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2. Собирается первичная информация и передается, в соответствии с инструкциями оперативной группе;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3. Проводится сбор руководящего состава администрации поселения и </w:t>
      </w:r>
      <w:proofErr w:type="spellStart"/>
      <w:r w:rsidRPr="005B314B">
        <w:rPr>
          <w:sz w:val="20"/>
          <w:szCs w:val="20"/>
        </w:rPr>
        <w:t>теплопадающей</w:t>
      </w:r>
      <w:proofErr w:type="spellEnd"/>
      <w:r w:rsidRPr="005B314B">
        <w:rPr>
          <w:sz w:val="20"/>
          <w:szCs w:val="20"/>
        </w:rPr>
        <w:t xml:space="preserve"> организации и производится оценка обстановки с момента аварии;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4.Определяются основные направления и задачи предстоящих действий по ликвидации аварий;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5.Руководителями ставятся задачи оперативной группе;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6.Организуется круглосуточное оперативное дежурство и связь с подчиненными, взаимодействующими с органами управления.</w:t>
      </w:r>
    </w:p>
    <w:p w:rsidR="00184E2C" w:rsidRPr="005B314B" w:rsidRDefault="00184E2C" w:rsidP="00E673A3">
      <w:pPr>
        <w:jc w:val="both"/>
        <w:rPr>
          <w:b/>
          <w:sz w:val="20"/>
          <w:szCs w:val="20"/>
        </w:rPr>
      </w:pPr>
      <w:r w:rsidRPr="005B314B">
        <w:rPr>
          <w:b/>
          <w:sz w:val="20"/>
          <w:szCs w:val="20"/>
        </w:rPr>
        <w:t>На втором этапе: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1.Проводится уточнение характера и масштабов аварийной ситуации, сложившейся обстановки и прогнозирования ее развития.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lastRenderedPageBreak/>
        <w:t>2. Разрабатывается план-график проведения работ и решение о вводе режима аварийной ситуации.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3. Определяется достаточность привлекаемых к ликвидации аварии сил </w:t>
      </w:r>
      <w:r w:rsidR="008F72E4">
        <w:rPr>
          <w:sz w:val="20"/>
          <w:szCs w:val="20"/>
        </w:rPr>
        <w:t>и</w:t>
      </w:r>
      <w:r w:rsidRPr="005B314B">
        <w:rPr>
          <w:sz w:val="20"/>
          <w:szCs w:val="20"/>
        </w:rPr>
        <w:t xml:space="preserve"> средств;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4. По мере приведения в готовность привлекаются остальные имеющиеся силы и средства.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b/>
          <w:sz w:val="20"/>
          <w:szCs w:val="20"/>
        </w:rPr>
        <w:t>На третьем этапе: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1.Проводятся мероприятия по ликвидации </w:t>
      </w:r>
      <w:proofErr w:type="gramStart"/>
      <w:r w:rsidRPr="005B314B">
        <w:rPr>
          <w:sz w:val="20"/>
          <w:szCs w:val="20"/>
        </w:rPr>
        <w:t>последствий  аварии организации первоочередного жизнеобеспечения населения</w:t>
      </w:r>
      <w:proofErr w:type="gramEnd"/>
      <w:r w:rsidRPr="005B314B">
        <w:rPr>
          <w:sz w:val="20"/>
          <w:szCs w:val="20"/>
        </w:rPr>
        <w:t>.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2.Руководитель оперативной группы готовит отчет о проведенных </w:t>
      </w:r>
      <w:proofErr w:type="gramStart"/>
      <w:r w:rsidRPr="005B314B">
        <w:rPr>
          <w:sz w:val="20"/>
          <w:szCs w:val="20"/>
        </w:rPr>
        <w:t>работах</w:t>
      </w:r>
      <w:proofErr w:type="gramEnd"/>
      <w:r w:rsidRPr="005B314B">
        <w:rPr>
          <w:sz w:val="20"/>
          <w:szCs w:val="20"/>
        </w:rPr>
        <w:t xml:space="preserve"> и представляют его </w:t>
      </w:r>
      <w:r w:rsidR="00E673A3">
        <w:rPr>
          <w:sz w:val="20"/>
          <w:szCs w:val="20"/>
        </w:rPr>
        <w:t>г</w:t>
      </w:r>
      <w:r w:rsidRPr="005B314B">
        <w:rPr>
          <w:sz w:val="20"/>
          <w:szCs w:val="20"/>
        </w:rPr>
        <w:t>лаве Администрации.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            После ликвидации аварийной ситуации готовятся: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решение об отмене режима аварийной ситуации;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-при техногенной</w:t>
      </w:r>
      <w:r w:rsidR="008F72E4">
        <w:rPr>
          <w:sz w:val="20"/>
          <w:szCs w:val="20"/>
        </w:rPr>
        <w:t xml:space="preserve"> </w:t>
      </w:r>
      <w:r w:rsidRPr="005B314B">
        <w:rPr>
          <w:sz w:val="20"/>
          <w:szCs w:val="20"/>
        </w:rPr>
        <w:t>- акт установления причин аварийной ситуации;</w:t>
      </w:r>
    </w:p>
    <w:p w:rsidR="00184E2C" w:rsidRPr="005B314B" w:rsidRDefault="00184E2C" w:rsidP="00E673A3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документы на возмещение ущерба.</w:t>
      </w:r>
    </w:p>
    <w:p w:rsidR="00184E2C" w:rsidRPr="005B314B" w:rsidRDefault="00184E2C" w:rsidP="005B314B">
      <w:pPr>
        <w:jc w:val="both"/>
        <w:rPr>
          <w:b/>
          <w:sz w:val="20"/>
          <w:szCs w:val="20"/>
        </w:rPr>
      </w:pPr>
      <w:r w:rsidRPr="005B314B">
        <w:rPr>
          <w:b/>
          <w:sz w:val="20"/>
          <w:szCs w:val="20"/>
        </w:rPr>
        <w:t>Для организации работы управления взаимодействующих органов управления создаются оперативные и рабочие группы (штабы).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Состав рабочей группы: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Руководитель рабочей групп</w:t>
      </w:r>
      <w:proofErr w:type="gramStart"/>
      <w:r w:rsidRPr="005B314B">
        <w:rPr>
          <w:sz w:val="20"/>
          <w:szCs w:val="20"/>
        </w:rPr>
        <w:t>ы-</w:t>
      </w:r>
      <w:proofErr w:type="gramEnd"/>
      <w:r w:rsidRPr="005B314B">
        <w:rPr>
          <w:sz w:val="20"/>
          <w:szCs w:val="20"/>
        </w:rPr>
        <w:t xml:space="preserve"> </w:t>
      </w:r>
      <w:r w:rsidR="008F72E4">
        <w:rPr>
          <w:sz w:val="20"/>
          <w:szCs w:val="20"/>
        </w:rPr>
        <w:t>г</w:t>
      </w:r>
      <w:r w:rsidRPr="005B314B">
        <w:rPr>
          <w:sz w:val="20"/>
          <w:szCs w:val="20"/>
        </w:rPr>
        <w:t xml:space="preserve">лава </w:t>
      </w:r>
      <w:r w:rsidR="008F72E4">
        <w:rPr>
          <w:sz w:val="20"/>
          <w:szCs w:val="20"/>
        </w:rPr>
        <w:t xml:space="preserve">администрации </w:t>
      </w:r>
      <w:proofErr w:type="spellStart"/>
      <w:r w:rsidR="008F72E4">
        <w:rPr>
          <w:rFonts w:eastAsia="Calibri"/>
          <w:sz w:val="20"/>
          <w:szCs w:val="20"/>
        </w:rPr>
        <w:t>Шапкинского</w:t>
      </w:r>
      <w:proofErr w:type="spellEnd"/>
      <w:r w:rsidR="008F72E4">
        <w:rPr>
          <w:rFonts w:eastAsia="Calibri"/>
          <w:sz w:val="20"/>
          <w:szCs w:val="20"/>
        </w:rPr>
        <w:t xml:space="preserve"> сельского поселения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Члены группы: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Уполномоченный сотрудник </w:t>
      </w:r>
      <w:proofErr w:type="spellStart"/>
      <w:r w:rsidRPr="005B314B">
        <w:rPr>
          <w:sz w:val="20"/>
          <w:szCs w:val="20"/>
        </w:rPr>
        <w:t>теплоподающей</w:t>
      </w:r>
      <w:proofErr w:type="spellEnd"/>
      <w:r w:rsidRPr="005B314B">
        <w:rPr>
          <w:sz w:val="20"/>
          <w:szCs w:val="20"/>
        </w:rPr>
        <w:t xml:space="preserve"> организации.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Уполномоченный сотрудник </w:t>
      </w:r>
      <w:proofErr w:type="spellStart"/>
      <w:r w:rsidRPr="005B314B">
        <w:rPr>
          <w:sz w:val="20"/>
          <w:szCs w:val="20"/>
        </w:rPr>
        <w:t>энергоподающей</w:t>
      </w:r>
      <w:proofErr w:type="spellEnd"/>
      <w:r w:rsidRPr="005B314B">
        <w:rPr>
          <w:sz w:val="20"/>
          <w:szCs w:val="20"/>
        </w:rPr>
        <w:t xml:space="preserve"> организации.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Уполномоченный сотрудник коммунальной службы.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</w:t>
      </w:r>
      <w:r w:rsidRPr="005B314B">
        <w:rPr>
          <w:b/>
          <w:sz w:val="20"/>
          <w:szCs w:val="20"/>
        </w:rPr>
        <w:t>Состав оперативной группы: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Руководитель оперативной группы</w:t>
      </w:r>
      <w:r w:rsidR="008F72E4">
        <w:rPr>
          <w:sz w:val="20"/>
          <w:szCs w:val="20"/>
        </w:rPr>
        <w:t xml:space="preserve"> </w:t>
      </w:r>
      <w:r w:rsidRPr="005B314B">
        <w:rPr>
          <w:sz w:val="20"/>
          <w:szCs w:val="20"/>
        </w:rPr>
        <w:t xml:space="preserve">- руководитель </w:t>
      </w:r>
      <w:proofErr w:type="spellStart"/>
      <w:r w:rsidRPr="005B314B">
        <w:rPr>
          <w:sz w:val="20"/>
          <w:szCs w:val="20"/>
        </w:rPr>
        <w:t>ресурсоснабжающих</w:t>
      </w:r>
      <w:proofErr w:type="spellEnd"/>
      <w:r w:rsidRPr="005B314B">
        <w:rPr>
          <w:sz w:val="20"/>
          <w:szCs w:val="20"/>
        </w:rPr>
        <w:t xml:space="preserve"> организаций.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- Начальник </w:t>
      </w:r>
      <w:r w:rsidR="008F72E4">
        <w:rPr>
          <w:sz w:val="20"/>
          <w:szCs w:val="20"/>
        </w:rPr>
        <w:t>Гатчинских электрических сетей</w:t>
      </w:r>
      <w:r w:rsidRPr="005B314B">
        <w:rPr>
          <w:sz w:val="20"/>
          <w:szCs w:val="20"/>
        </w:rPr>
        <w:t>;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- </w:t>
      </w:r>
      <w:proofErr w:type="gramStart"/>
      <w:r w:rsidRPr="005B314B">
        <w:rPr>
          <w:sz w:val="20"/>
          <w:szCs w:val="20"/>
        </w:rPr>
        <w:t>Ответственный</w:t>
      </w:r>
      <w:proofErr w:type="gramEnd"/>
      <w:r w:rsidRPr="005B314B">
        <w:rPr>
          <w:sz w:val="20"/>
          <w:szCs w:val="20"/>
        </w:rPr>
        <w:t xml:space="preserve"> за исправное состояние и безопасную эксплуатацию </w:t>
      </w:r>
      <w:proofErr w:type="spellStart"/>
      <w:r w:rsidRPr="005B314B">
        <w:rPr>
          <w:sz w:val="20"/>
          <w:szCs w:val="20"/>
        </w:rPr>
        <w:t>теплоустановок</w:t>
      </w:r>
      <w:proofErr w:type="spellEnd"/>
      <w:r w:rsidRPr="005B314B">
        <w:rPr>
          <w:sz w:val="20"/>
          <w:szCs w:val="20"/>
        </w:rPr>
        <w:t xml:space="preserve"> </w:t>
      </w:r>
      <w:proofErr w:type="spellStart"/>
      <w:r w:rsidRPr="005B314B">
        <w:rPr>
          <w:sz w:val="20"/>
          <w:szCs w:val="20"/>
        </w:rPr>
        <w:t>теплоподающей</w:t>
      </w:r>
      <w:proofErr w:type="spellEnd"/>
      <w:r w:rsidRPr="005B314B">
        <w:rPr>
          <w:sz w:val="20"/>
          <w:szCs w:val="20"/>
        </w:rPr>
        <w:t xml:space="preserve"> организации.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- </w:t>
      </w:r>
      <w:proofErr w:type="gramStart"/>
      <w:r w:rsidRPr="005B314B">
        <w:rPr>
          <w:sz w:val="20"/>
          <w:szCs w:val="20"/>
        </w:rPr>
        <w:t>Ответственный</w:t>
      </w:r>
      <w:proofErr w:type="gramEnd"/>
      <w:r w:rsidRPr="005B314B">
        <w:rPr>
          <w:sz w:val="20"/>
          <w:szCs w:val="20"/>
        </w:rPr>
        <w:t xml:space="preserve"> за коммунальное хозяйство.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Члены группы: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состав аварийно-спасательного формирования;</w:t>
      </w:r>
    </w:p>
    <w:p w:rsidR="00184E2C" w:rsidRPr="005B314B" w:rsidRDefault="00184E2C" w:rsidP="005B314B">
      <w:pPr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начальник объекта, на котором произошла авария.</w:t>
      </w:r>
    </w:p>
    <w:p w:rsidR="00184E2C" w:rsidRPr="005B314B" w:rsidRDefault="00184E2C" w:rsidP="005B314B">
      <w:pPr>
        <w:jc w:val="both"/>
        <w:rPr>
          <w:b/>
          <w:sz w:val="20"/>
          <w:szCs w:val="20"/>
        </w:rPr>
      </w:pPr>
      <w:r w:rsidRPr="005B314B">
        <w:rPr>
          <w:b/>
          <w:sz w:val="20"/>
          <w:szCs w:val="20"/>
        </w:rPr>
        <w:t>Порядок действия групп:</w:t>
      </w:r>
    </w:p>
    <w:p w:rsidR="00184E2C" w:rsidRPr="005B314B" w:rsidRDefault="00184E2C" w:rsidP="008F72E4">
      <w:pPr>
        <w:pStyle w:val="a3"/>
        <w:numPr>
          <w:ilvl w:val="0"/>
          <w:numId w:val="8"/>
        </w:numPr>
        <w:spacing w:after="200" w:line="276" w:lineRule="auto"/>
        <w:ind w:left="0" w:firstLine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Оперативная группа  по прибытию в район аварии должна самостоятельно принимать решения:</w:t>
      </w:r>
    </w:p>
    <w:p w:rsidR="00184E2C" w:rsidRPr="005B314B" w:rsidRDefault="00184E2C" w:rsidP="008F72E4">
      <w:pPr>
        <w:pStyle w:val="a3"/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о проведении эвакуационных мероприятий;</w:t>
      </w:r>
    </w:p>
    <w:p w:rsidR="00184E2C" w:rsidRPr="005B314B" w:rsidRDefault="00184E2C" w:rsidP="008F72E4">
      <w:pPr>
        <w:pStyle w:val="a3"/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обходящихся в зоне обстановке деятельности организаций, находящихся в зоне аварийной ситуации;</w:t>
      </w:r>
    </w:p>
    <w:p w:rsidR="00184E2C" w:rsidRPr="005B314B" w:rsidRDefault="00184E2C" w:rsidP="008F72E4">
      <w:pPr>
        <w:pStyle w:val="a3"/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- о проведении </w:t>
      </w:r>
      <w:proofErr w:type="spellStart"/>
      <w:r w:rsidRPr="005B314B">
        <w:rPr>
          <w:sz w:val="20"/>
          <w:szCs w:val="20"/>
        </w:rPr>
        <w:t>аварийно</w:t>
      </w:r>
      <w:proofErr w:type="spellEnd"/>
      <w:r w:rsidRPr="005B314B">
        <w:rPr>
          <w:sz w:val="20"/>
          <w:szCs w:val="20"/>
        </w:rPr>
        <w:t xml:space="preserve">–спасательных работ на объектах и территориях </w:t>
      </w:r>
      <w:r w:rsidR="008F72E4" w:rsidRPr="005B314B">
        <w:rPr>
          <w:sz w:val="20"/>
          <w:szCs w:val="20"/>
        </w:rPr>
        <w:t>организаций</w:t>
      </w:r>
      <w:r w:rsidRPr="005B314B">
        <w:rPr>
          <w:sz w:val="20"/>
          <w:szCs w:val="20"/>
        </w:rPr>
        <w:t>, находящихся в зоне аварийной ситуации;</w:t>
      </w:r>
    </w:p>
    <w:p w:rsidR="00184E2C" w:rsidRPr="005B314B" w:rsidRDefault="00184E2C" w:rsidP="008F72E4">
      <w:pPr>
        <w:pStyle w:val="a3"/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-об ограничении доступа людей в зону аварии.</w:t>
      </w:r>
    </w:p>
    <w:p w:rsidR="00184E2C" w:rsidRPr="005B314B" w:rsidRDefault="00184E2C" w:rsidP="008F72E4">
      <w:pPr>
        <w:pStyle w:val="a3"/>
        <w:numPr>
          <w:ilvl w:val="1"/>
          <w:numId w:val="8"/>
        </w:numPr>
        <w:tabs>
          <w:tab w:val="left" w:pos="284"/>
        </w:tabs>
        <w:spacing w:after="200" w:line="276" w:lineRule="auto"/>
        <w:ind w:left="0" w:firstLine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готовит доклад рабочей группе о:</w:t>
      </w:r>
    </w:p>
    <w:p w:rsidR="00184E2C" w:rsidRPr="005B314B" w:rsidRDefault="00184E2C" w:rsidP="008F72E4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>-</w:t>
      </w:r>
      <w:proofErr w:type="gramStart"/>
      <w:r w:rsidRPr="005B314B">
        <w:rPr>
          <w:sz w:val="20"/>
          <w:szCs w:val="20"/>
        </w:rPr>
        <w:t>силах</w:t>
      </w:r>
      <w:proofErr w:type="gramEnd"/>
      <w:r w:rsidRPr="005B314B">
        <w:rPr>
          <w:sz w:val="20"/>
          <w:szCs w:val="20"/>
        </w:rPr>
        <w:t xml:space="preserve"> и средствах, задействованных для ликвидации аварий-ной ситуации;</w:t>
      </w:r>
    </w:p>
    <w:p w:rsidR="00184E2C" w:rsidRPr="005B314B" w:rsidRDefault="00184E2C" w:rsidP="008F72E4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- </w:t>
      </w:r>
      <w:proofErr w:type="gramStart"/>
      <w:r w:rsidRPr="005B314B">
        <w:rPr>
          <w:sz w:val="20"/>
          <w:szCs w:val="20"/>
        </w:rPr>
        <w:t>мерах</w:t>
      </w:r>
      <w:proofErr w:type="gramEnd"/>
      <w:r w:rsidRPr="005B314B">
        <w:rPr>
          <w:sz w:val="20"/>
          <w:szCs w:val="20"/>
        </w:rPr>
        <w:t xml:space="preserve"> по защите населения и территорий;</w:t>
      </w:r>
    </w:p>
    <w:p w:rsidR="00184E2C" w:rsidRPr="005B314B" w:rsidRDefault="00184E2C" w:rsidP="008F72E4">
      <w:pPr>
        <w:pStyle w:val="a3"/>
        <w:tabs>
          <w:tab w:val="left" w:pos="284"/>
        </w:tabs>
        <w:ind w:left="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- </w:t>
      </w:r>
      <w:proofErr w:type="gramStart"/>
      <w:r w:rsidRPr="005B314B">
        <w:rPr>
          <w:sz w:val="20"/>
          <w:szCs w:val="20"/>
        </w:rPr>
        <w:t>ведении</w:t>
      </w:r>
      <w:proofErr w:type="gramEnd"/>
      <w:r w:rsidRPr="005B314B">
        <w:rPr>
          <w:sz w:val="20"/>
          <w:szCs w:val="20"/>
        </w:rPr>
        <w:t xml:space="preserve"> аварийно-спасательных и других неотложных работ.</w:t>
      </w:r>
    </w:p>
    <w:p w:rsidR="00184E2C" w:rsidRPr="005B314B" w:rsidRDefault="00184E2C" w:rsidP="008F72E4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 2. Рабочая группа осуществляет:</w:t>
      </w:r>
    </w:p>
    <w:p w:rsidR="00184E2C" w:rsidRPr="005B314B" w:rsidRDefault="00184E2C" w:rsidP="008F72E4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 2.1. руководитель группы по ликвидации аварийной ситуации по </w:t>
      </w:r>
      <w:proofErr w:type="spellStart"/>
      <w:proofErr w:type="gramStart"/>
      <w:r w:rsidRPr="005B314B">
        <w:rPr>
          <w:sz w:val="20"/>
          <w:szCs w:val="20"/>
        </w:rPr>
        <w:t>сог-ласованию</w:t>
      </w:r>
      <w:proofErr w:type="spellEnd"/>
      <w:proofErr w:type="gramEnd"/>
      <w:r w:rsidRPr="005B314B">
        <w:rPr>
          <w:sz w:val="20"/>
          <w:szCs w:val="20"/>
        </w:rPr>
        <w:t xml:space="preserve"> с органами местного самоуправления и организациями, на территориях которых возникла авария, устанавливают границы аварии, порядок и особенности действий по ее локализации, а также принимают решения на проведение аварийно-спасательных и других неотложных работ.</w:t>
      </w:r>
    </w:p>
    <w:p w:rsidR="00184E2C" w:rsidRPr="005B314B" w:rsidRDefault="00184E2C" w:rsidP="008F72E4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  Решения руководителя группы по ликвидации аварийной ситуации является обязательным для всех граждан и организаций, находящихся в зоне аварии, если иное не предусмотрено законодательством Российской Федерации.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>2.2. Взаимодействие с оперативной группой, взаимодействующими структурами и органами управления силами и средствами, привлеченными к ликвидации аварийной ситуации;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>2.3. Анализ информации о мерах по защите населения и территорий, ведении аварийно</w:t>
      </w:r>
      <w:r w:rsidR="008F72E4">
        <w:rPr>
          <w:sz w:val="20"/>
          <w:szCs w:val="20"/>
        </w:rPr>
        <w:t>-</w:t>
      </w:r>
      <w:r w:rsidRPr="005B314B">
        <w:rPr>
          <w:sz w:val="20"/>
          <w:szCs w:val="20"/>
        </w:rPr>
        <w:t>спасательных и других неотложных работ в районе аварии, о силах и средствах, задействованных для ее ликвидации;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>2.4. Подготовку  предложений для принятия решения о введении режима аварийной ситуации.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        Порядок действий при аварийном отключении коммунально-технических систем жизнеобеспечения населения отражен в таблице N2.</w:t>
      </w:r>
    </w:p>
    <w:p w:rsidR="00184E2C" w:rsidRPr="005B314B" w:rsidRDefault="00184E2C" w:rsidP="005B314B">
      <w:pPr>
        <w:tabs>
          <w:tab w:val="left" w:pos="284"/>
        </w:tabs>
        <w:jc w:val="both"/>
        <w:rPr>
          <w:b/>
          <w:sz w:val="20"/>
          <w:szCs w:val="20"/>
        </w:rPr>
      </w:pPr>
      <w:r w:rsidRPr="005B314B">
        <w:rPr>
          <w:b/>
          <w:sz w:val="20"/>
          <w:szCs w:val="20"/>
        </w:rPr>
        <w:t xml:space="preserve">         </w:t>
      </w:r>
    </w:p>
    <w:p w:rsidR="00184E2C" w:rsidRPr="005B314B" w:rsidRDefault="00184E2C" w:rsidP="005B314B">
      <w:pPr>
        <w:tabs>
          <w:tab w:val="left" w:pos="284"/>
        </w:tabs>
        <w:jc w:val="both"/>
        <w:rPr>
          <w:b/>
          <w:sz w:val="20"/>
          <w:szCs w:val="20"/>
        </w:rPr>
      </w:pPr>
      <w:r w:rsidRPr="005B314B">
        <w:rPr>
          <w:b/>
          <w:sz w:val="20"/>
          <w:szCs w:val="20"/>
        </w:rPr>
        <w:t xml:space="preserve">       Обеспечение готовности к действиям по локализации и ликвидации последствий аварии организациями электро-водо-теплоснабжения.</w:t>
      </w:r>
    </w:p>
    <w:p w:rsidR="00184E2C" w:rsidRPr="005B314B" w:rsidRDefault="00184E2C" w:rsidP="008F72E4">
      <w:pPr>
        <w:pStyle w:val="a3"/>
        <w:numPr>
          <w:ilvl w:val="0"/>
          <w:numId w:val="9"/>
        </w:num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>В случае возникновения аварийной ситуации организации электро-водо-теплоснабжения обязаны:</w:t>
      </w:r>
    </w:p>
    <w:p w:rsidR="00184E2C" w:rsidRPr="005B314B" w:rsidRDefault="00184E2C" w:rsidP="008F72E4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планировать и осуществлять мероприятия по локализации и ликвидации последствий аварий на опасном участке;</w:t>
      </w:r>
    </w:p>
    <w:p w:rsidR="00184E2C" w:rsidRPr="005B314B" w:rsidRDefault="00184E2C" w:rsidP="008F72E4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заключать с профессиональными аварийно</w:t>
      </w:r>
      <w:r w:rsidR="008F72E4">
        <w:rPr>
          <w:sz w:val="20"/>
          <w:szCs w:val="20"/>
        </w:rPr>
        <w:t>-</w:t>
      </w:r>
      <w:r w:rsidRPr="005B314B">
        <w:rPr>
          <w:sz w:val="20"/>
          <w:szCs w:val="20"/>
        </w:rPr>
        <w:t>спасательными службами или другими формированиями договоры на обслуживание, а в случаях предусмотренных законодательством Российской Федерации, создавать собственные аварийно-спасательные службы или формирования;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иметь резервы финансовых средств и материальных ресурсов для локализации и ликвидаций последствий аварий;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- обучать работников действиям в случае аварии или </w:t>
      </w:r>
      <w:r w:rsidR="008F72E4" w:rsidRPr="005B314B">
        <w:rPr>
          <w:sz w:val="20"/>
          <w:szCs w:val="20"/>
        </w:rPr>
        <w:t>инцидента</w:t>
      </w:r>
      <w:r w:rsidRPr="005B314B">
        <w:rPr>
          <w:sz w:val="20"/>
          <w:szCs w:val="20"/>
        </w:rPr>
        <w:t xml:space="preserve"> на</w:t>
      </w:r>
      <w:r w:rsidR="008F72E4">
        <w:rPr>
          <w:sz w:val="20"/>
          <w:szCs w:val="20"/>
        </w:rPr>
        <w:t xml:space="preserve"> </w:t>
      </w:r>
      <w:r w:rsidRPr="005B314B">
        <w:rPr>
          <w:sz w:val="20"/>
          <w:szCs w:val="20"/>
        </w:rPr>
        <w:t>опасном  участке;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lastRenderedPageBreak/>
        <w:t>2. Силы  и средства для ликвидаций аварий на объектах электр</w:t>
      </w:r>
      <w:proofErr w:type="gramStart"/>
      <w:r w:rsidRPr="005B314B">
        <w:rPr>
          <w:sz w:val="20"/>
          <w:szCs w:val="20"/>
        </w:rPr>
        <w:t>о-</w:t>
      </w:r>
      <w:proofErr w:type="gramEnd"/>
      <w:r w:rsidRPr="005B314B">
        <w:rPr>
          <w:sz w:val="20"/>
          <w:szCs w:val="20"/>
        </w:rPr>
        <w:t xml:space="preserve"> водо- теплоснабжения:</w:t>
      </w:r>
    </w:p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  При возникновении аварийных ситуаций </w:t>
      </w:r>
      <w:proofErr w:type="spellStart"/>
      <w:r w:rsidRPr="005B314B">
        <w:rPr>
          <w:sz w:val="20"/>
          <w:szCs w:val="20"/>
        </w:rPr>
        <w:t>ресурсоснабжающими</w:t>
      </w:r>
      <w:proofErr w:type="spellEnd"/>
      <w:r w:rsidRPr="005B314B">
        <w:rPr>
          <w:sz w:val="20"/>
          <w:szCs w:val="20"/>
        </w:rPr>
        <w:t xml:space="preserve"> организациями (электро-водо-теплоснабжения) созданы штатные аварийн</w:t>
      </w:r>
      <w:proofErr w:type="gramStart"/>
      <w:r w:rsidRPr="005B314B">
        <w:rPr>
          <w:sz w:val="20"/>
          <w:szCs w:val="20"/>
        </w:rPr>
        <w:t>о-</w:t>
      </w:r>
      <w:proofErr w:type="gramEnd"/>
      <w:r w:rsidRPr="005B314B">
        <w:rPr>
          <w:sz w:val="20"/>
          <w:szCs w:val="20"/>
        </w:rPr>
        <w:t xml:space="preserve"> восстановительные формирования. (табл.N1)</w:t>
      </w:r>
    </w:p>
    <w:p w:rsidR="00184E2C" w:rsidRPr="005B314B" w:rsidRDefault="00184E2C" w:rsidP="008F72E4">
      <w:pPr>
        <w:tabs>
          <w:tab w:val="left" w:pos="284"/>
        </w:tabs>
        <w:jc w:val="right"/>
        <w:rPr>
          <w:sz w:val="20"/>
          <w:szCs w:val="20"/>
        </w:rPr>
      </w:pPr>
      <w:r w:rsidRPr="005B314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B314B">
        <w:rPr>
          <w:sz w:val="20"/>
          <w:szCs w:val="20"/>
          <w:lang w:val="en-US"/>
        </w:rPr>
        <w:t>Таблица</w:t>
      </w:r>
      <w:proofErr w:type="spellEnd"/>
      <w:r w:rsidRPr="005B314B">
        <w:rPr>
          <w:sz w:val="20"/>
          <w:szCs w:val="20"/>
          <w:lang w:val="en-US"/>
        </w:rPr>
        <w:t xml:space="preserve"> N</w:t>
      </w:r>
      <w:r w:rsidRPr="005B314B">
        <w:rPr>
          <w:sz w:val="20"/>
          <w:szCs w:val="20"/>
        </w:rPr>
        <w:t>1</w:t>
      </w:r>
    </w:p>
    <w:tbl>
      <w:tblPr>
        <w:tblStyle w:val="a4"/>
        <w:tblW w:w="1015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692"/>
        <w:gridCol w:w="1928"/>
        <w:gridCol w:w="1928"/>
        <w:gridCol w:w="1929"/>
      </w:tblGrid>
      <w:tr w:rsidR="00184E2C" w:rsidRPr="005B314B" w:rsidTr="008F72E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№ </w:t>
            </w:r>
            <w:proofErr w:type="gramStart"/>
            <w:r w:rsidRPr="005B314B">
              <w:rPr>
                <w:sz w:val="20"/>
                <w:szCs w:val="20"/>
              </w:rPr>
              <w:t>п</w:t>
            </w:r>
            <w:proofErr w:type="gramEnd"/>
            <w:r w:rsidRPr="005B314B">
              <w:rPr>
                <w:sz w:val="20"/>
                <w:szCs w:val="20"/>
              </w:rPr>
              <w:t>/п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Наименование </w:t>
            </w:r>
            <w:r w:rsidR="008F72E4" w:rsidRPr="005B314B">
              <w:rPr>
                <w:sz w:val="20"/>
                <w:szCs w:val="20"/>
              </w:rPr>
              <w:t>организации</w:t>
            </w:r>
            <w:r w:rsidRPr="005B314B">
              <w:rPr>
                <w:sz w:val="20"/>
                <w:szCs w:val="20"/>
              </w:rPr>
              <w:t xml:space="preserve"> (</w:t>
            </w:r>
            <w:proofErr w:type="spellStart"/>
            <w:r w:rsidRPr="005B314B">
              <w:rPr>
                <w:sz w:val="20"/>
                <w:szCs w:val="20"/>
              </w:rPr>
              <w:t>адрес</w:t>
            </w:r>
            <w:proofErr w:type="gramStart"/>
            <w:r w:rsidRPr="005B314B">
              <w:rPr>
                <w:sz w:val="20"/>
                <w:szCs w:val="20"/>
              </w:rPr>
              <w:t>,т</w:t>
            </w:r>
            <w:proofErr w:type="gramEnd"/>
            <w:r w:rsidRPr="005B314B">
              <w:rPr>
                <w:sz w:val="20"/>
                <w:szCs w:val="20"/>
              </w:rPr>
              <w:t>ел</w:t>
            </w:r>
            <w:proofErr w:type="spellEnd"/>
            <w:r w:rsidRPr="005B314B">
              <w:rPr>
                <w:sz w:val="20"/>
                <w:szCs w:val="20"/>
              </w:rPr>
              <w:t>.)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Силы и средства и территориальной подсистемы РСЧС</w:t>
            </w:r>
          </w:p>
        </w:tc>
      </w:tr>
      <w:tr w:rsidR="00184E2C" w:rsidRPr="005B314B" w:rsidTr="008F72E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2C" w:rsidRPr="005B314B" w:rsidRDefault="00184E2C" w:rsidP="005B31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E2C" w:rsidRPr="005B314B" w:rsidRDefault="00184E2C" w:rsidP="005B31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Бригады (кол.)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Человек (кол.)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proofErr w:type="spellStart"/>
            <w:r w:rsidRPr="005B314B">
              <w:rPr>
                <w:sz w:val="20"/>
                <w:szCs w:val="20"/>
              </w:rPr>
              <w:t>Ед</w:t>
            </w:r>
            <w:proofErr w:type="gramStart"/>
            <w:r w:rsidRPr="005B314B">
              <w:rPr>
                <w:sz w:val="20"/>
                <w:szCs w:val="20"/>
              </w:rPr>
              <w:t>.Т</w:t>
            </w:r>
            <w:proofErr w:type="gramEnd"/>
            <w:r w:rsidRPr="005B314B">
              <w:rPr>
                <w:sz w:val="20"/>
                <w:szCs w:val="20"/>
              </w:rPr>
              <w:t>ехники</w:t>
            </w:r>
            <w:proofErr w:type="spellEnd"/>
          </w:p>
        </w:tc>
      </w:tr>
      <w:tr w:rsidR="00184E2C" w:rsidRPr="005B314B" w:rsidTr="008F72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8F72E4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8F72E4" w:rsidP="008F72E4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Гатчинские электрические сети</w:t>
            </w:r>
            <w:r w:rsidR="00184E2C" w:rsidRPr="005B314B">
              <w:rPr>
                <w:sz w:val="20"/>
                <w:szCs w:val="20"/>
              </w:rPr>
              <w:t xml:space="preserve"> т.22-</w:t>
            </w:r>
            <w:r>
              <w:rPr>
                <w:sz w:val="20"/>
                <w:szCs w:val="20"/>
              </w:rPr>
              <w:t>085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</w:t>
            </w:r>
          </w:p>
        </w:tc>
      </w:tr>
    </w:tbl>
    <w:p w:rsidR="00184E2C" w:rsidRPr="005B314B" w:rsidRDefault="00184E2C" w:rsidP="005B314B">
      <w:pPr>
        <w:tabs>
          <w:tab w:val="left" w:pos="284"/>
        </w:tabs>
        <w:jc w:val="both"/>
        <w:rPr>
          <w:sz w:val="20"/>
          <w:szCs w:val="20"/>
        </w:rPr>
      </w:pPr>
      <w:r w:rsidRPr="005B314B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184E2C" w:rsidRPr="005B314B" w:rsidRDefault="00184E2C" w:rsidP="008F72E4">
      <w:pPr>
        <w:tabs>
          <w:tab w:val="left" w:pos="284"/>
        </w:tabs>
        <w:jc w:val="right"/>
        <w:rPr>
          <w:sz w:val="20"/>
          <w:szCs w:val="20"/>
        </w:rPr>
      </w:pPr>
      <w:r w:rsidRPr="005B314B">
        <w:rPr>
          <w:sz w:val="20"/>
          <w:szCs w:val="20"/>
        </w:rPr>
        <w:t xml:space="preserve">                                                                                                                 </w:t>
      </w:r>
      <w:proofErr w:type="spellStart"/>
      <w:r w:rsidRPr="005B314B">
        <w:rPr>
          <w:sz w:val="20"/>
          <w:szCs w:val="20"/>
          <w:lang w:val="en-US"/>
        </w:rPr>
        <w:t>Таблица</w:t>
      </w:r>
      <w:proofErr w:type="spellEnd"/>
      <w:r w:rsidRPr="005B314B">
        <w:rPr>
          <w:sz w:val="20"/>
          <w:szCs w:val="20"/>
          <w:lang w:val="en-US"/>
        </w:rPr>
        <w:t xml:space="preserve"> N</w:t>
      </w:r>
      <w:r w:rsidRPr="005B314B">
        <w:rPr>
          <w:sz w:val="20"/>
          <w:szCs w:val="20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3487"/>
        <w:gridCol w:w="2940"/>
        <w:gridCol w:w="2490"/>
      </w:tblGrid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№ </w:t>
            </w:r>
            <w:proofErr w:type="gramStart"/>
            <w:r w:rsidRPr="005B314B">
              <w:rPr>
                <w:sz w:val="20"/>
                <w:szCs w:val="20"/>
              </w:rPr>
              <w:t>п</w:t>
            </w:r>
            <w:proofErr w:type="gramEnd"/>
            <w:r w:rsidRPr="005B314B">
              <w:rPr>
                <w:sz w:val="20"/>
                <w:szCs w:val="20"/>
              </w:rPr>
              <w:t>/п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Исполнитель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4</w:t>
            </w:r>
          </w:p>
        </w:tc>
      </w:tr>
      <w:tr w:rsidR="00184E2C" w:rsidRPr="005B314B" w:rsidTr="00DA3BD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При возникновении аварии на коммунальных системах жизнеобеспечения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При поступлении информации (сигнала) в ДДС организаций об аварии на коммунально-технических системах жизнеобеспечения населения:</w:t>
            </w: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Определение объема последствий аварийной ситуации;</w:t>
            </w: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Организация электроснабжения объектов жизнеобеспечения населения по обводным каналам;</w:t>
            </w: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Организация работ по восстановлению линий электропередач и систем жизнеобеспечения при а</w:t>
            </w:r>
            <w:r w:rsidR="008F72E4">
              <w:rPr>
                <w:sz w:val="20"/>
                <w:szCs w:val="20"/>
              </w:rPr>
              <w:t>вариях на них.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Немедленно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Дежурно-диспетчерская служба, руководители объектов электро-водо-теплоснабжения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Подключение дополнительных источников  энергоснабжения (освещения) для работы в темное время суток;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8F72E4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Обеспечение бесперебойной подачи тепла в жилые кварталы.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Ч+(0ч.30мин.-01.ч.00 мин)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Аварийно-восстановительные формирования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При поступлении сигнала в ЕДДС </w:t>
            </w:r>
            <w:proofErr w:type="spellStart"/>
            <w:r w:rsidRPr="005B314B">
              <w:rPr>
                <w:sz w:val="20"/>
                <w:szCs w:val="20"/>
              </w:rPr>
              <w:t>Тосненского</w:t>
            </w:r>
            <w:proofErr w:type="spellEnd"/>
            <w:r w:rsidRPr="005B314B">
              <w:rPr>
                <w:sz w:val="20"/>
                <w:szCs w:val="20"/>
              </w:rPr>
              <w:t xml:space="preserve"> района об аварии на коммунальных</w:t>
            </w:r>
            <w:r w:rsidR="00DA3BD3">
              <w:rPr>
                <w:sz w:val="20"/>
                <w:szCs w:val="20"/>
              </w:rPr>
              <w:t xml:space="preserve"> </w:t>
            </w:r>
            <w:r w:rsidRPr="005B314B">
              <w:rPr>
                <w:sz w:val="20"/>
                <w:szCs w:val="20"/>
              </w:rPr>
              <w:t>системах жизнеобеспечения: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Доведение информации до заместителя Главы Администрации </w:t>
            </w:r>
            <w:proofErr w:type="spellStart"/>
            <w:r w:rsidRPr="005B314B">
              <w:rPr>
                <w:sz w:val="20"/>
                <w:szCs w:val="20"/>
              </w:rPr>
              <w:t>Тосненского</w:t>
            </w:r>
            <w:proofErr w:type="spellEnd"/>
            <w:r w:rsidRPr="005B314B">
              <w:rPr>
                <w:sz w:val="20"/>
                <w:szCs w:val="20"/>
              </w:rPr>
              <w:t xml:space="preserve"> района и руководителя рабочей группы (его зама) оповещение и сбор рабочей и оперативной группы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Немедленно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+ 1ч.30мин.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Оперативный дежурный ЕДДС </w:t>
            </w:r>
            <w:proofErr w:type="spellStart"/>
            <w:r w:rsidRPr="005B314B">
              <w:rPr>
                <w:sz w:val="20"/>
                <w:szCs w:val="20"/>
              </w:rPr>
              <w:t>Тосненского</w:t>
            </w:r>
            <w:proofErr w:type="spellEnd"/>
            <w:r w:rsidRPr="005B314B">
              <w:rPr>
                <w:sz w:val="20"/>
                <w:szCs w:val="20"/>
              </w:rPr>
              <w:t xml:space="preserve"> района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Проведение расчетов по устойчивости функционирования </w:t>
            </w:r>
            <w:r w:rsidRPr="005B314B">
              <w:rPr>
                <w:sz w:val="20"/>
                <w:szCs w:val="20"/>
              </w:rPr>
              <w:lastRenderedPageBreak/>
              <w:t>систем отопления в условиях критически низких температур при отсутствии энергоснабжения и выдача рекомендаций в администрации и ДДС муниципальных образований района.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lastRenderedPageBreak/>
              <w:t>Ч + 2ч.00мин.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Рабочая и оперативная группа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Организация работы оперативной группы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+ 2ч.00мин.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Руководитель оперативной группы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DA3BD3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Выезд оперативной группы МО в населенный пункт, в котором произошла авария.</w:t>
            </w:r>
          </w:p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Проведение анализа обстановки, определение возможных последствий аварии и необходимых сил и сре</w:t>
            </w:r>
            <w:proofErr w:type="gramStart"/>
            <w:r w:rsidRPr="005B314B">
              <w:rPr>
                <w:sz w:val="20"/>
                <w:szCs w:val="20"/>
              </w:rPr>
              <w:t>дств дл</w:t>
            </w:r>
            <w:proofErr w:type="gramEnd"/>
            <w:r w:rsidRPr="005B314B">
              <w:rPr>
                <w:sz w:val="20"/>
                <w:szCs w:val="20"/>
              </w:rPr>
              <w:t>я ее ликвидации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Определение количества потенциально опасных учреждений, групп населения, попадающих в зону возможной аварийной ситуации.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+(2ч.00мин.-3ч.00мин).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Руководитель рабочей группы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DA3BD3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Организация несения круглосуточного дежурства руководящего состава поселения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+ 3ч.00мин.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Оперативная группа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DA3BD3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+ 3ч.00мин.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Руководитель оперативной группы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DA3BD3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+ 3ч.00мин.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Руководитель, рабочей и оперативной группы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DA3BD3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Принятие дополнительных мер по обеспечению устойчивого функционирования и объектов жизнеобеспечению населения.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+ 3ч.00мин.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Руководитель, рабочей и оперативной группы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</w:t>
            </w:r>
            <w:r w:rsidR="00DA3BD3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Организация сбора и обобщения информации: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 ходе развития аварии и проведения работ по ее ликвидации;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 состоянии безопасности объектов жизнеобеспечения сельского поселения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О состоянии отопительной котельной тепловых пунктов, систем энергоснабжения, о наличии резервного топлива.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Через каждые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 час (в течени</w:t>
            </w:r>
            <w:proofErr w:type="gramStart"/>
            <w:r w:rsidRPr="005B314B">
              <w:rPr>
                <w:sz w:val="20"/>
                <w:szCs w:val="20"/>
              </w:rPr>
              <w:t>и</w:t>
            </w:r>
            <w:proofErr w:type="gramEnd"/>
            <w:r w:rsidRPr="005B314B">
              <w:rPr>
                <w:sz w:val="20"/>
                <w:szCs w:val="20"/>
              </w:rPr>
              <w:t xml:space="preserve"> первых суток)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2 часа</w:t>
            </w: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( в последующие сутки)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Оперативный дежурный ЕДДС </w:t>
            </w:r>
            <w:proofErr w:type="spellStart"/>
            <w:r w:rsidRPr="005B314B">
              <w:rPr>
                <w:sz w:val="20"/>
                <w:szCs w:val="20"/>
              </w:rPr>
              <w:t>Тосненского</w:t>
            </w:r>
            <w:proofErr w:type="spellEnd"/>
            <w:r w:rsidRPr="005B314B">
              <w:rPr>
                <w:sz w:val="20"/>
                <w:szCs w:val="20"/>
              </w:rPr>
              <w:t xml:space="preserve"> района и оперативная группа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13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5B314B">
              <w:rPr>
                <w:sz w:val="20"/>
                <w:szCs w:val="20"/>
              </w:rPr>
              <w:t>контроля за</w:t>
            </w:r>
            <w:proofErr w:type="gramEnd"/>
            <w:r w:rsidRPr="005B314B">
              <w:rPr>
                <w:sz w:val="20"/>
                <w:szCs w:val="20"/>
              </w:rPr>
              <w:t xml:space="preserve"> устойчивой работой объектов и систем жизнеобеспечения населения.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В ходе ликвидации аварии.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Руководитель оперативной группы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14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+ 3ч.00мин.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 xml:space="preserve">Пункт полиции МВД России по </w:t>
            </w:r>
            <w:proofErr w:type="spellStart"/>
            <w:r w:rsidRPr="005B314B">
              <w:rPr>
                <w:sz w:val="20"/>
                <w:szCs w:val="20"/>
              </w:rPr>
              <w:t>Тосненскому</w:t>
            </w:r>
            <w:proofErr w:type="spellEnd"/>
            <w:r w:rsidRPr="005B314B">
              <w:rPr>
                <w:sz w:val="20"/>
                <w:szCs w:val="20"/>
              </w:rPr>
              <w:t xml:space="preserve"> району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15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Доведение информации до 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Ч + 3ч.00мин.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Руководитель оперативной группы</w:t>
            </w:r>
          </w:p>
        </w:tc>
      </w:tr>
      <w:tr w:rsidR="00184E2C" w:rsidRPr="005B314B" w:rsidTr="00DA3BD3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16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DA3BD3">
            <w:pPr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5B314B">
              <w:rPr>
                <w:sz w:val="20"/>
                <w:szCs w:val="20"/>
              </w:rPr>
              <w:t>По решению рабочей группы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2C" w:rsidRPr="005B314B" w:rsidRDefault="00184E2C" w:rsidP="005B314B">
            <w:p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84E2C" w:rsidRPr="005B314B" w:rsidRDefault="00184E2C" w:rsidP="005B314B">
      <w:pPr>
        <w:tabs>
          <w:tab w:val="left" w:pos="3945"/>
        </w:tabs>
        <w:spacing w:after="100"/>
        <w:jc w:val="both"/>
        <w:rPr>
          <w:sz w:val="20"/>
          <w:szCs w:val="20"/>
        </w:rPr>
      </w:pPr>
      <w:r w:rsidRPr="005B314B">
        <w:rPr>
          <w:sz w:val="20"/>
          <w:szCs w:val="20"/>
        </w:rPr>
        <w:tab/>
      </w:r>
    </w:p>
    <w:sectPr w:rsidR="00184E2C" w:rsidRPr="005B314B" w:rsidSect="00DA3BD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0AB"/>
    <w:multiLevelType w:val="hybridMultilevel"/>
    <w:tmpl w:val="87AEB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4E64"/>
    <w:multiLevelType w:val="hybridMultilevel"/>
    <w:tmpl w:val="D9680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93B74"/>
    <w:multiLevelType w:val="hybridMultilevel"/>
    <w:tmpl w:val="315287B4"/>
    <w:lvl w:ilvl="0" w:tplc="2A2052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6E3501B"/>
    <w:multiLevelType w:val="hybridMultilevel"/>
    <w:tmpl w:val="7DCC9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6447"/>
    <w:multiLevelType w:val="multilevel"/>
    <w:tmpl w:val="DAF21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6">
    <w:nsid w:val="6E0C2182"/>
    <w:multiLevelType w:val="multilevel"/>
    <w:tmpl w:val="0FBCE1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6EB5742F"/>
    <w:multiLevelType w:val="hybridMultilevel"/>
    <w:tmpl w:val="5DAE741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85CA3"/>
    <w:multiLevelType w:val="multilevel"/>
    <w:tmpl w:val="C7246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47"/>
    <w:rsid w:val="00184E2C"/>
    <w:rsid w:val="005B314B"/>
    <w:rsid w:val="008375FE"/>
    <w:rsid w:val="008F72E4"/>
    <w:rsid w:val="00A62847"/>
    <w:rsid w:val="00AF3D2B"/>
    <w:rsid w:val="00B42B53"/>
    <w:rsid w:val="00DA3BD3"/>
    <w:rsid w:val="00E673A3"/>
    <w:rsid w:val="00E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47"/>
    <w:pPr>
      <w:ind w:left="720"/>
      <w:contextualSpacing/>
    </w:pPr>
  </w:style>
  <w:style w:type="table" w:styleId="a4">
    <w:name w:val="Table Grid"/>
    <w:basedOn w:val="a1"/>
    <w:uiPriority w:val="59"/>
    <w:rsid w:val="00184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847"/>
    <w:pPr>
      <w:ind w:left="720"/>
      <w:contextualSpacing/>
    </w:pPr>
  </w:style>
  <w:style w:type="table" w:styleId="a4">
    <w:name w:val="Table Grid"/>
    <w:basedOn w:val="a1"/>
    <w:uiPriority w:val="59"/>
    <w:rsid w:val="00184E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dcterms:created xsi:type="dcterms:W3CDTF">2020-10-13T11:11:00Z</dcterms:created>
  <dcterms:modified xsi:type="dcterms:W3CDTF">2020-10-13T12:33:00Z</dcterms:modified>
</cp:coreProperties>
</file>